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1A7B70" w14:textId="77777777" w:rsidR="008429F4" w:rsidRDefault="00EB15E4">
      <w:pPr>
        <w:pStyle w:val="Nadpis11"/>
        <w:jc w:val="center"/>
        <w:rPr>
          <w:b/>
          <w:bCs/>
          <w:color w:val="000000" w:themeColor="text1"/>
        </w:rPr>
      </w:pPr>
      <w:r>
        <w:rPr>
          <w:noProof/>
          <w:lang w:eastAsia="cs-CZ"/>
        </w:rPr>
        <w:drawing>
          <wp:inline distT="0" distB="0" distL="19050" distR="0" wp14:anchorId="380C6A99" wp14:editId="4F6240E1">
            <wp:extent cx="1659890" cy="1678940"/>
            <wp:effectExtent l="0" t="0" r="0" b="0"/>
            <wp:docPr id="1" name="Obrázek 0" descr="Logo Vloš malé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0" descr="Logo Vloš malé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C78E0" w14:textId="77777777" w:rsidR="004B411C" w:rsidRDefault="004B411C">
      <w:pPr>
        <w:pStyle w:val="Nadpis11"/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NOČNÍ SMEČKA</w:t>
      </w:r>
    </w:p>
    <w:p w14:paraId="1A9778A4" w14:textId="61F36E09" w:rsidR="004B411C" w:rsidRDefault="00EB15E4">
      <w:pPr>
        <w:pStyle w:val="Nadpis11"/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halov</w:t>
      </w:r>
      <w:r w:rsidR="004B411C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ý</w:t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závod</w:t>
      </w:r>
    </w:p>
    <w:p w14:paraId="4153189B" w14:textId="7E17A7F2" w:rsidR="004B411C" w:rsidRDefault="00EB15E4">
      <w:pPr>
        <w:pStyle w:val="Nadpis11"/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TJ Sokol Vlkoš </w:t>
      </w:r>
      <w:r w:rsidR="004B411C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2026</w:t>
      </w:r>
    </w:p>
    <w:p w14:paraId="5AF20ED2" w14:textId="77777777" w:rsidR="00142FE7" w:rsidRDefault="00142FE7">
      <w:pPr>
        <w:pStyle w:val="Nadpis11"/>
        <w:jc w:val="center"/>
      </w:pPr>
    </w:p>
    <w:p w14:paraId="6C0308C5" w14:textId="77777777" w:rsidR="008429F4" w:rsidRPr="00142FE7" w:rsidRDefault="00EB15E4">
      <w:pPr>
        <w:jc w:val="center"/>
        <w:rPr>
          <w:sz w:val="28"/>
          <w:szCs w:val="28"/>
          <w:u w:val="single"/>
        </w:rPr>
      </w:pPr>
      <w:r w:rsidRPr="00142FE7">
        <w:rPr>
          <w:rFonts w:eastAsia="Calibri" w:cs="Calibri"/>
          <w:sz w:val="28"/>
          <w:szCs w:val="28"/>
          <w:u w:val="single"/>
        </w:rPr>
        <w:t>Rozpis</w:t>
      </w:r>
    </w:p>
    <w:p w14:paraId="4B746A8C" w14:textId="77777777" w:rsidR="008429F4" w:rsidRPr="004B565A" w:rsidRDefault="00EB15E4">
      <w:pPr>
        <w:rPr>
          <w:b/>
          <w:bCs/>
        </w:rPr>
      </w:pPr>
      <w:r w:rsidRPr="004B565A">
        <w:rPr>
          <w:rFonts w:eastAsia="Calibri" w:cs="Calibri"/>
          <w:b/>
          <w:bCs/>
          <w:u w:val="single"/>
        </w:rPr>
        <w:t>VŠEOBECNÁ USTANOVENÍ</w:t>
      </w:r>
    </w:p>
    <w:p w14:paraId="4C2855CD" w14:textId="77777777" w:rsidR="008429F4" w:rsidRPr="004B565A" w:rsidRDefault="00EB15E4">
      <w:r w:rsidRPr="004B565A">
        <w:rPr>
          <w:rFonts w:eastAsia="Calibri" w:cs="Calibri"/>
          <w:b/>
        </w:rPr>
        <w:t>Pořadatel:</w:t>
      </w:r>
      <w:r w:rsidRPr="004B565A">
        <w:rPr>
          <w:rFonts w:eastAsia="Calibri" w:cs="Calibri"/>
        </w:rPr>
        <w:t xml:space="preserve"> </w:t>
      </w:r>
      <w:r w:rsidRPr="004B565A">
        <w:rPr>
          <w:rFonts w:eastAsia="Calibri" w:cs="Calibri"/>
        </w:rPr>
        <w:tab/>
      </w:r>
      <w:r w:rsidRPr="004B565A">
        <w:rPr>
          <w:rFonts w:eastAsia="Calibri" w:cs="Calibri"/>
        </w:rPr>
        <w:tab/>
        <w:t xml:space="preserve">TJ Sokol </w:t>
      </w:r>
      <w:proofErr w:type="gramStart"/>
      <w:r w:rsidRPr="004B565A">
        <w:rPr>
          <w:rFonts w:eastAsia="Calibri" w:cs="Calibri"/>
        </w:rPr>
        <w:t>Vlkoš - oddíl</w:t>
      </w:r>
      <w:proofErr w:type="gramEnd"/>
      <w:r w:rsidRPr="004B565A">
        <w:rPr>
          <w:rFonts w:eastAsia="Calibri" w:cs="Calibri"/>
        </w:rPr>
        <w:t xml:space="preserve"> lukostřelby</w:t>
      </w:r>
    </w:p>
    <w:p w14:paraId="42706440" w14:textId="5722CDE6" w:rsidR="008429F4" w:rsidRPr="004B565A" w:rsidRDefault="00EB15E4">
      <w:r w:rsidRPr="004B565A">
        <w:rPr>
          <w:rFonts w:eastAsia="Calibri" w:cs="Calibri"/>
          <w:b/>
        </w:rPr>
        <w:t xml:space="preserve">Datum závodů: </w:t>
      </w:r>
      <w:r w:rsidRPr="004B565A">
        <w:rPr>
          <w:rFonts w:eastAsia="Calibri" w:cs="Calibri"/>
          <w:b/>
        </w:rPr>
        <w:tab/>
      </w:r>
      <w:r w:rsidR="001047D4" w:rsidRPr="004B565A">
        <w:rPr>
          <w:rFonts w:eastAsia="Calibri" w:cs="Calibri"/>
        </w:rPr>
        <w:t>2</w:t>
      </w:r>
      <w:r w:rsidR="004B411C" w:rsidRPr="004B565A">
        <w:rPr>
          <w:rFonts w:eastAsia="Calibri" w:cs="Calibri"/>
        </w:rPr>
        <w:t>8</w:t>
      </w:r>
      <w:r w:rsidRPr="004B565A">
        <w:rPr>
          <w:rFonts w:eastAsia="Calibri" w:cs="Calibri"/>
        </w:rPr>
        <w:t>.</w:t>
      </w:r>
      <w:r w:rsidR="004B411C" w:rsidRPr="004B565A">
        <w:rPr>
          <w:rFonts w:eastAsia="Calibri" w:cs="Calibri"/>
        </w:rPr>
        <w:t>03</w:t>
      </w:r>
      <w:r w:rsidRPr="004B565A">
        <w:rPr>
          <w:rFonts w:eastAsia="Calibri" w:cs="Calibri"/>
        </w:rPr>
        <w:t>.20</w:t>
      </w:r>
      <w:r w:rsidR="000751FE" w:rsidRPr="004B565A">
        <w:rPr>
          <w:rFonts w:eastAsia="Calibri" w:cs="Calibri"/>
        </w:rPr>
        <w:t>2</w:t>
      </w:r>
      <w:r w:rsidR="004B411C" w:rsidRPr="004B565A">
        <w:rPr>
          <w:rFonts w:eastAsia="Calibri" w:cs="Calibri"/>
        </w:rPr>
        <w:t>6</w:t>
      </w:r>
      <w:r w:rsidRPr="004B565A">
        <w:rPr>
          <w:rFonts w:eastAsia="Calibri" w:cs="Calibri"/>
        </w:rPr>
        <w:t xml:space="preserve">    </w:t>
      </w:r>
    </w:p>
    <w:p w14:paraId="0BC46C17" w14:textId="77777777" w:rsidR="008429F4" w:rsidRPr="004B565A" w:rsidRDefault="00EB15E4">
      <w:r w:rsidRPr="004B565A">
        <w:rPr>
          <w:rFonts w:eastAsia="Calibri" w:cs="Calibri"/>
          <w:b/>
        </w:rPr>
        <w:t>Místo závodu:</w:t>
      </w:r>
      <w:r w:rsidRPr="004B565A">
        <w:rPr>
          <w:rFonts w:eastAsia="Calibri" w:cs="Calibri"/>
        </w:rPr>
        <w:t xml:space="preserve"> </w:t>
      </w:r>
      <w:r w:rsidRPr="004B565A">
        <w:rPr>
          <w:rFonts w:eastAsia="Calibri" w:cs="Calibri"/>
        </w:rPr>
        <w:tab/>
      </w:r>
      <w:r w:rsidRPr="004B565A">
        <w:rPr>
          <w:rFonts w:eastAsia="Calibri" w:cs="Calibri"/>
        </w:rPr>
        <w:tab/>
        <w:t xml:space="preserve">Sportovní hala, Vlkoš 135 </w:t>
      </w:r>
    </w:p>
    <w:p w14:paraId="09736D4D" w14:textId="08D7E61F" w:rsidR="008429F4" w:rsidRPr="004B565A" w:rsidRDefault="00EB15E4">
      <w:r w:rsidRPr="004B565A">
        <w:rPr>
          <w:rFonts w:eastAsia="Calibri" w:cs="Calibri"/>
          <w:b/>
        </w:rPr>
        <w:t>Ředitel závodu:</w:t>
      </w:r>
      <w:r w:rsidRPr="004B565A">
        <w:rPr>
          <w:rFonts w:eastAsia="Calibri" w:cs="Calibri"/>
        </w:rPr>
        <w:t xml:space="preserve"> </w:t>
      </w:r>
      <w:r w:rsidRPr="004B565A">
        <w:rPr>
          <w:rFonts w:eastAsia="Calibri" w:cs="Calibri"/>
        </w:rPr>
        <w:tab/>
        <w:t>Marek Křižka</w:t>
      </w:r>
      <w:r w:rsidR="006A2DBF" w:rsidRPr="004B565A">
        <w:rPr>
          <w:rFonts w:eastAsia="Calibri" w:cs="Calibri"/>
        </w:rPr>
        <w:t xml:space="preserve">, </w:t>
      </w:r>
      <w:r w:rsidR="004B411C" w:rsidRPr="004B565A">
        <w:rPr>
          <w:rFonts w:eastAsia="Calibri" w:cs="Calibri"/>
        </w:rPr>
        <w:t>Pavel Pěnčík</w:t>
      </w:r>
    </w:p>
    <w:p w14:paraId="2C34C644" w14:textId="52861AF7" w:rsidR="008429F4" w:rsidRPr="004B565A" w:rsidRDefault="00EB15E4">
      <w:proofErr w:type="gramStart"/>
      <w:r w:rsidRPr="004B565A">
        <w:rPr>
          <w:rFonts w:eastAsia="Calibri" w:cs="Calibri"/>
          <w:b/>
        </w:rPr>
        <w:t>Rozhodčí:</w:t>
      </w:r>
      <w:r w:rsidRPr="004B565A">
        <w:rPr>
          <w:rFonts w:eastAsia="Calibri" w:cs="Calibri"/>
        </w:rPr>
        <w:t xml:space="preserve">   </w:t>
      </w:r>
      <w:proofErr w:type="gramEnd"/>
      <w:r w:rsidRPr="004B565A">
        <w:rPr>
          <w:rFonts w:eastAsia="Calibri" w:cs="Calibri"/>
        </w:rPr>
        <w:tab/>
      </w:r>
      <w:r w:rsidRPr="004B565A">
        <w:rPr>
          <w:rFonts w:eastAsia="Calibri" w:cs="Calibri"/>
        </w:rPr>
        <w:tab/>
      </w:r>
      <w:r w:rsidR="004B411C" w:rsidRPr="004B565A">
        <w:rPr>
          <w:rFonts w:eastAsia="Calibri" w:cs="Calibri"/>
        </w:rPr>
        <w:t>Marek Herzán</w:t>
      </w:r>
    </w:p>
    <w:p w14:paraId="7FA6E761" w14:textId="246EB4FB" w:rsidR="008429F4" w:rsidRPr="004B565A" w:rsidRDefault="00EB15E4">
      <w:pPr>
        <w:ind w:left="2124" w:hanging="2124"/>
      </w:pPr>
      <w:proofErr w:type="gramStart"/>
      <w:r w:rsidRPr="004B565A">
        <w:rPr>
          <w:rFonts w:eastAsia="Calibri" w:cs="Calibri"/>
          <w:b/>
        </w:rPr>
        <w:t>Přihlášky:</w:t>
      </w:r>
      <w:r w:rsidRPr="004B565A">
        <w:rPr>
          <w:rFonts w:eastAsia="Calibri" w:cs="Calibri"/>
        </w:rPr>
        <w:t xml:space="preserve">  </w:t>
      </w:r>
      <w:r w:rsidRPr="004B565A">
        <w:rPr>
          <w:rFonts w:eastAsia="Calibri" w:cs="Calibri"/>
        </w:rPr>
        <w:tab/>
      </w:r>
      <w:proofErr w:type="gramEnd"/>
      <w:r w:rsidRPr="004B565A">
        <w:rPr>
          <w:rFonts w:eastAsia="Calibri" w:cs="Calibri"/>
          <w:b/>
          <w:bCs/>
        </w:rPr>
        <w:t xml:space="preserve">přihlášky je možné zasílat nejpozději do </w:t>
      </w:r>
      <w:r w:rsidR="009B3A8E" w:rsidRPr="004B565A">
        <w:rPr>
          <w:rFonts w:eastAsia="Calibri" w:cs="Calibri"/>
          <w:b/>
          <w:bCs/>
        </w:rPr>
        <w:t>středy</w:t>
      </w:r>
      <w:r w:rsidR="003734E9" w:rsidRPr="004B565A">
        <w:rPr>
          <w:rFonts w:eastAsia="Calibri" w:cs="Calibri"/>
          <w:b/>
          <w:bCs/>
        </w:rPr>
        <w:t xml:space="preserve"> (včetně)</w:t>
      </w:r>
      <w:r w:rsidRPr="004B565A">
        <w:rPr>
          <w:rFonts w:eastAsia="Calibri" w:cs="Calibri"/>
          <w:b/>
          <w:bCs/>
        </w:rPr>
        <w:t xml:space="preserve"> před konáním závodu</w:t>
      </w:r>
      <w:r w:rsidR="003734E9" w:rsidRPr="004B565A">
        <w:rPr>
          <w:rFonts w:eastAsia="Calibri" w:cs="Calibri"/>
          <w:b/>
          <w:bCs/>
        </w:rPr>
        <w:t>.</w:t>
      </w:r>
      <w:r w:rsidRPr="004B565A">
        <w:rPr>
          <w:rFonts w:eastAsia="Calibri" w:cs="Calibri"/>
          <w:b/>
          <w:bCs/>
        </w:rPr>
        <w:t xml:space="preserve"> </w:t>
      </w:r>
      <w:r w:rsidR="003734E9" w:rsidRPr="004B565A">
        <w:rPr>
          <w:rFonts w:eastAsia="Calibri" w:cs="Calibri"/>
        </w:rPr>
        <w:t>p</w:t>
      </w:r>
      <w:r w:rsidRPr="004B565A">
        <w:rPr>
          <w:rFonts w:eastAsia="Calibri" w:cs="Calibri"/>
        </w:rPr>
        <w:t xml:space="preserve">řihlášky zasílejte </w:t>
      </w:r>
      <w:r w:rsidRPr="004B565A">
        <w:rPr>
          <w:rFonts w:eastAsia="Calibri" w:cs="Calibri"/>
          <w:u w:val="single"/>
        </w:rPr>
        <w:t xml:space="preserve">primárně v </w:t>
      </w:r>
      <w:proofErr w:type="spellStart"/>
      <w:r w:rsidRPr="004B565A">
        <w:rPr>
          <w:rFonts w:eastAsia="Calibri" w:cs="Calibri"/>
          <w:u w:val="single"/>
        </w:rPr>
        <w:t>Rcherz</w:t>
      </w:r>
      <w:proofErr w:type="spellEnd"/>
      <w:r w:rsidRPr="004B565A">
        <w:rPr>
          <w:rFonts w:eastAsia="Calibri" w:cs="Calibri"/>
        </w:rPr>
        <w:t xml:space="preserve">, nebo na adresu  </w:t>
      </w:r>
      <w:hyperlink r:id="rId6">
        <w:r w:rsidRPr="004B565A">
          <w:rPr>
            <w:rStyle w:val="Internetovodkaz"/>
            <w:rFonts w:eastAsia="Calibri" w:cs="Calibri"/>
            <w:color w:val="00000A"/>
          </w:rPr>
          <w:t>lukostrelba.vlkos@seznam.cz</w:t>
        </w:r>
      </w:hyperlink>
    </w:p>
    <w:p w14:paraId="41077BC9" w14:textId="432C931D" w:rsidR="008429F4" w:rsidRPr="004B565A" w:rsidRDefault="00EB15E4">
      <w:r w:rsidRPr="004B565A">
        <w:rPr>
          <w:rFonts w:eastAsia="Calibri" w:cs="Calibri"/>
          <w:b/>
          <w:color w:val="000000" w:themeColor="text1"/>
          <w:sz w:val="21"/>
          <w:szCs w:val="21"/>
        </w:rPr>
        <w:t>Rozlosování:</w:t>
      </w:r>
      <w:r w:rsidRPr="004B565A">
        <w:rPr>
          <w:rFonts w:eastAsia="Calibri" w:cs="Calibri"/>
          <w:color w:val="000000" w:themeColor="text1"/>
          <w:sz w:val="21"/>
          <w:szCs w:val="21"/>
        </w:rPr>
        <w:t xml:space="preserve"> </w:t>
      </w:r>
      <w:r w:rsidRPr="004B565A">
        <w:rPr>
          <w:rFonts w:eastAsia="Calibri" w:cs="Calibri"/>
          <w:color w:val="000000" w:themeColor="text1"/>
          <w:sz w:val="21"/>
          <w:szCs w:val="21"/>
        </w:rPr>
        <w:tab/>
      </w:r>
      <w:r w:rsidRPr="004B565A">
        <w:rPr>
          <w:rFonts w:eastAsia="Calibri" w:cs="Calibri"/>
          <w:color w:val="000000" w:themeColor="text1"/>
          <w:sz w:val="21"/>
          <w:szCs w:val="21"/>
        </w:rPr>
        <w:tab/>
        <w:t>provede pořadatel v</w:t>
      </w:r>
      <w:r w:rsidR="00412E32" w:rsidRPr="004B565A">
        <w:rPr>
          <w:rFonts w:eastAsia="Calibri" w:cs="Calibri"/>
          <w:color w:val="000000" w:themeColor="text1"/>
          <w:sz w:val="21"/>
          <w:szCs w:val="21"/>
        </w:rPr>
        <w:t>e</w:t>
      </w:r>
      <w:r w:rsidRPr="004B565A">
        <w:rPr>
          <w:rFonts w:eastAsia="Calibri" w:cs="Calibri"/>
          <w:color w:val="000000" w:themeColor="text1"/>
          <w:sz w:val="21"/>
          <w:szCs w:val="21"/>
        </w:rPr>
        <w:t xml:space="preserve"> </w:t>
      </w:r>
      <w:r w:rsidR="00412E32" w:rsidRPr="004B565A">
        <w:rPr>
          <w:rFonts w:eastAsia="Calibri" w:cs="Calibri"/>
          <w:color w:val="000000" w:themeColor="text1"/>
          <w:sz w:val="21"/>
          <w:szCs w:val="21"/>
        </w:rPr>
        <w:t>čtvrtek</w:t>
      </w:r>
      <w:r w:rsidRPr="004B565A">
        <w:rPr>
          <w:rFonts w:eastAsia="Calibri" w:cs="Calibri"/>
          <w:color w:val="000000" w:themeColor="text1"/>
          <w:sz w:val="21"/>
          <w:szCs w:val="21"/>
        </w:rPr>
        <w:t xml:space="preserve"> před závodem.</w:t>
      </w:r>
    </w:p>
    <w:p w14:paraId="31ECCFC1" w14:textId="114E99F9" w:rsidR="008429F4" w:rsidRPr="004B565A" w:rsidRDefault="00EB15E4">
      <w:r w:rsidRPr="004B565A">
        <w:rPr>
          <w:rFonts w:eastAsia="Calibri" w:cs="Calibri"/>
          <w:b/>
        </w:rPr>
        <w:t>Občerstvení:</w:t>
      </w:r>
      <w:r w:rsidRPr="004B565A">
        <w:rPr>
          <w:rFonts w:eastAsia="Calibri" w:cs="Calibri"/>
        </w:rPr>
        <w:tab/>
      </w:r>
      <w:r w:rsidRPr="004B565A">
        <w:rPr>
          <w:rFonts w:eastAsia="Calibri" w:cs="Calibri"/>
        </w:rPr>
        <w:tab/>
        <w:t xml:space="preserve"> k dispozici bude otevřený bufet (káva, čaj, cukrovinky, párek v</w:t>
      </w:r>
      <w:r w:rsidR="000F5669">
        <w:rPr>
          <w:rFonts w:eastAsia="Calibri" w:cs="Calibri"/>
        </w:rPr>
        <w:t> </w:t>
      </w:r>
      <w:r w:rsidRPr="004B565A">
        <w:rPr>
          <w:rFonts w:eastAsia="Calibri" w:cs="Calibri"/>
        </w:rPr>
        <w:t>rohlíku</w:t>
      </w:r>
      <w:r w:rsidR="000F5669">
        <w:rPr>
          <w:rFonts w:eastAsia="Calibri" w:cs="Calibri"/>
        </w:rPr>
        <w:t>...</w:t>
      </w:r>
      <w:r w:rsidRPr="004B565A">
        <w:rPr>
          <w:rFonts w:eastAsia="Calibri" w:cs="Calibri"/>
        </w:rPr>
        <w:t>)</w:t>
      </w:r>
    </w:p>
    <w:p w14:paraId="64EAE791" w14:textId="1BE09EE1" w:rsidR="008429F4" w:rsidRPr="004B565A" w:rsidRDefault="00EB15E4">
      <w:r w:rsidRPr="004B565A">
        <w:rPr>
          <w:rFonts w:eastAsia="Calibri" w:cs="Calibri"/>
          <w:b/>
        </w:rPr>
        <w:t>Startovné:</w:t>
      </w:r>
      <w:r w:rsidRPr="004B565A">
        <w:rPr>
          <w:rFonts w:eastAsia="Calibri" w:cs="Calibri"/>
        </w:rPr>
        <w:tab/>
      </w:r>
      <w:r w:rsidRPr="004B565A">
        <w:rPr>
          <w:rFonts w:eastAsia="Calibri" w:cs="Calibri"/>
        </w:rPr>
        <w:tab/>
      </w:r>
      <w:r w:rsidR="009B3A8E" w:rsidRPr="004B565A">
        <w:rPr>
          <w:rFonts w:eastAsia="Calibri" w:cs="Calibri"/>
        </w:rPr>
        <w:t xml:space="preserve"> kladkové luky  </w:t>
      </w:r>
      <w:r w:rsidR="006A2DBF" w:rsidRPr="004B565A">
        <w:rPr>
          <w:rFonts w:eastAsia="Calibri" w:cs="Calibri"/>
        </w:rPr>
        <w:t xml:space="preserve">                                                    </w:t>
      </w:r>
      <w:r w:rsidR="00F10ED5" w:rsidRPr="004B565A">
        <w:rPr>
          <w:rFonts w:eastAsia="Calibri" w:cs="Calibri"/>
        </w:rPr>
        <w:t xml:space="preserve">                              </w:t>
      </w:r>
      <w:r w:rsidR="00A24B3E" w:rsidRPr="004B565A">
        <w:rPr>
          <w:rFonts w:eastAsia="Calibri" w:cs="Calibri"/>
        </w:rPr>
        <w:t>300</w:t>
      </w:r>
      <w:r w:rsidRPr="004B565A">
        <w:rPr>
          <w:rFonts w:eastAsia="Calibri" w:cs="Calibri"/>
        </w:rPr>
        <w:t>,-Kč</w:t>
      </w:r>
    </w:p>
    <w:p w14:paraId="1E5A31D2" w14:textId="09774E34" w:rsidR="008429F4" w:rsidRPr="004B565A" w:rsidRDefault="00EB15E4" w:rsidP="004B411C">
      <w:r w:rsidRPr="004B565A">
        <w:rPr>
          <w:rFonts w:eastAsia="Calibri" w:cs="Calibri"/>
        </w:rPr>
        <w:t xml:space="preserve"> </w:t>
      </w:r>
      <w:r w:rsidRPr="004B565A">
        <w:rPr>
          <w:rFonts w:eastAsia="Calibri" w:cs="Calibri"/>
        </w:rPr>
        <w:tab/>
      </w:r>
      <w:r w:rsidRPr="004B565A">
        <w:rPr>
          <w:rFonts w:eastAsia="Calibri" w:cs="Calibri"/>
        </w:rPr>
        <w:tab/>
      </w:r>
      <w:r w:rsidRPr="004B565A">
        <w:rPr>
          <w:rFonts w:eastAsia="Calibri" w:cs="Calibri"/>
        </w:rPr>
        <w:tab/>
      </w:r>
      <w:r w:rsidR="006A2DBF" w:rsidRPr="004B565A">
        <w:rPr>
          <w:rFonts w:eastAsia="Calibri" w:cs="Calibri"/>
        </w:rPr>
        <w:t xml:space="preserve"> </w:t>
      </w:r>
      <w:r w:rsidRPr="004B565A">
        <w:rPr>
          <w:rFonts w:eastAsia="Calibri" w:cs="Calibri"/>
        </w:rPr>
        <w:t xml:space="preserve">reflexní a holé luky </w:t>
      </w:r>
      <w:r w:rsidR="004B411C" w:rsidRPr="004B565A">
        <w:rPr>
          <w:rFonts w:eastAsia="Calibri" w:cs="Calibri"/>
        </w:rPr>
        <w:t xml:space="preserve">                                                                        </w:t>
      </w:r>
      <w:r w:rsidR="004B565A">
        <w:rPr>
          <w:rFonts w:eastAsia="Calibri" w:cs="Calibri"/>
        </w:rPr>
        <w:t xml:space="preserve"> </w:t>
      </w:r>
      <w:r w:rsidR="004B411C" w:rsidRPr="004B565A">
        <w:rPr>
          <w:rFonts w:eastAsia="Calibri" w:cs="Calibri"/>
        </w:rPr>
        <w:t xml:space="preserve"> </w:t>
      </w:r>
      <w:r w:rsidR="00A24B3E" w:rsidRPr="004B565A">
        <w:rPr>
          <w:rFonts w:eastAsia="Calibri" w:cs="Calibri"/>
        </w:rPr>
        <w:t>300</w:t>
      </w:r>
      <w:r w:rsidRPr="004B565A">
        <w:rPr>
          <w:rFonts w:eastAsia="Calibri" w:cs="Calibri"/>
        </w:rPr>
        <w:t>,- Kč</w:t>
      </w:r>
      <w:r w:rsidR="006A2DBF" w:rsidRPr="004B565A">
        <w:rPr>
          <w:rFonts w:eastAsia="Calibri" w:cs="Calibri"/>
        </w:rPr>
        <w:t xml:space="preserve">                                           </w:t>
      </w:r>
    </w:p>
    <w:p w14:paraId="05360954" w14:textId="1A801271" w:rsidR="009B3A8E" w:rsidRPr="004B565A" w:rsidRDefault="00EB15E4">
      <w:pPr>
        <w:rPr>
          <w:rFonts w:eastAsia="Calibri" w:cs="Calibri"/>
        </w:rPr>
      </w:pPr>
      <w:r w:rsidRPr="004B565A">
        <w:rPr>
          <w:rFonts w:eastAsia="Calibri" w:cs="Calibri"/>
        </w:rPr>
        <w:t xml:space="preserve"> </w:t>
      </w:r>
      <w:r w:rsidRPr="004B565A">
        <w:rPr>
          <w:rFonts w:eastAsia="Calibri" w:cs="Calibri"/>
          <w:b/>
        </w:rPr>
        <w:t>Úhrada:</w:t>
      </w:r>
      <w:r w:rsidRPr="004B565A">
        <w:rPr>
          <w:rFonts w:eastAsia="Calibri" w:cs="Calibri"/>
        </w:rPr>
        <w:t xml:space="preserve"> </w:t>
      </w:r>
      <w:r w:rsidRPr="004B565A">
        <w:rPr>
          <w:rFonts w:eastAsia="Calibri" w:cs="Calibri"/>
        </w:rPr>
        <w:tab/>
      </w:r>
      <w:r w:rsidR="00441C8E">
        <w:rPr>
          <w:rFonts w:eastAsia="Calibri" w:cs="Calibri"/>
        </w:rPr>
        <w:t xml:space="preserve">               </w:t>
      </w:r>
      <w:r w:rsidRPr="004B565A">
        <w:rPr>
          <w:rFonts w:eastAsia="Calibri" w:cs="Calibri"/>
        </w:rPr>
        <w:t xml:space="preserve">střelci startují na své náklady nebo na náklady vysílajících oddílů. </w:t>
      </w:r>
    </w:p>
    <w:p w14:paraId="05108C4C" w14:textId="3B47416A" w:rsidR="008429F4" w:rsidRPr="004B565A" w:rsidRDefault="009B3A8E">
      <w:pPr>
        <w:rPr>
          <w:rFonts w:eastAsia="Calibri" w:cs="Calibri"/>
        </w:rPr>
      </w:pPr>
      <w:r w:rsidRPr="004B565A">
        <w:rPr>
          <w:rFonts w:eastAsia="Calibri" w:cs="Calibri"/>
        </w:rPr>
        <w:t xml:space="preserve">                            </w:t>
      </w:r>
      <w:r w:rsidR="00EB15E4" w:rsidRPr="004B565A">
        <w:rPr>
          <w:rFonts w:eastAsia="Calibri" w:cs="Calibri"/>
        </w:rPr>
        <w:t xml:space="preserve"> </w:t>
      </w:r>
      <w:r w:rsidR="00441C8E">
        <w:rPr>
          <w:rFonts w:eastAsia="Calibri" w:cs="Calibri"/>
        </w:rPr>
        <w:t xml:space="preserve">              </w:t>
      </w:r>
      <w:r w:rsidR="004B565A" w:rsidRPr="004B565A">
        <w:rPr>
          <w:rFonts w:eastAsia="Calibri" w:cs="Calibri"/>
        </w:rPr>
        <w:t xml:space="preserve">Úhrada hotově před </w:t>
      </w:r>
      <w:r w:rsidRPr="004B565A">
        <w:rPr>
          <w:rFonts w:eastAsia="Calibri" w:cs="Calibri"/>
        </w:rPr>
        <w:t xml:space="preserve">závodem.                                                      </w:t>
      </w:r>
    </w:p>
    <w:p w14:paraId="2D01743E" w14:textId="65578A04" w:rsidR="008429F4" w:rsidRPr="000F5669" w:rsidRDefault="00EB15E4">
      <w:pPr>
        <w:rPr>
          <w:b/>
          <w:bCs/>
          <w:u w:val="single"/>
        </w:rPr>
      </w:pPr>
      <w:r w:rsidRPr="000F5669">
        <w:rPr>
          <w:rFonts w:eastAsia="Calibri" w:cs="Calibri"/>
          <w:b/>
          <w:bCs/>
          <w:u w:val="single"/>
        </w:rPr>
        <w:t>TECHNICKÁ USTANOVENÍ</w:t>
      </w:r>
    </w:p>
    <w:p w14:paraId="2BD52F43" w14:textId="77777777" w:rsidR="008429F4" w:rsidRPr="004B565A" w:rsidRDefault="00EB15E4">
      <w:r w:rsidRPr="004B565A">
        <w:rPr>
          <w:rFonts w:eastAsia="Calibri" w:cs="Calibri"/>
          <w:b/>
        </w:rPr>
        <w:t>Předpis:</w:t>
      </w:r>
      <w:r w:rsidRPr="004B565A">
        <w:rPr>
          <w:rFonts w:eastAsia="Calibri" w:cs="Calibri"/>
        </w:rPr>
        <w:t xml:space="preserve"> </w:t>
      </w:r>
      <w:r w:rsidRPr="004B565A">
        <w:rPr>
          <w:rFonts w:eastAsia="Calibri" w:cs="Calibri"/>
        </w:rPr>
        <w:tab/>
      </w:r>
      <w:r w:rsidRPr="004B565A">
        <w:rPr>
          <w:rFonts w:eastAsia="Calibri" w:cs="Calibri"/>
        </w:rPr>
        <w:tab/>
        <w:t>závodí se podle tohoto rozpisu, pravidel a předpisů ČLS a pravidel WA</w:t>
      </w:r>
    </w:p>
    <w:p w14:paraId="2C82F4C8" w14:textId="0F75A73F" w:rsidR="008429F4" w:rsidRPr="004B565A" w:rsidRDefault="00EB15E4">
      <w:r w:rsidRPr="004B565A">
        <w:rPr>
          <w:rFonts w:eastAsia="Calibri" w:cs="Calibri"/>
          <w:b/>
        </w:rPr>
        <w:t>Sestava:</w:t>
      </w:r>
      <w:r w:rsidRPr="004B565A">
        <w:rPr>
          <w:rFonts w:eastAsia="Calibri" w:cs="Calibri"/>
        </w:rPr>
        <w:t xml:space="preserve"> </w:t>
      </w:r>
      <w:r w:rsidRPr="004B565A">
        <w:rPr>
          <w:rFonts w:eastAsia="Calibri" w:cs="Calibri"/>
        </w:rPr>
        <w:tab/>
      </w:r>
      <w:r w:rsidRPr="004B565A">
        <w:rPr>
          <w:rFonts w:eastAsia="Calibri" w:cs="Calibri"/>
        </w:rPr>
        <w:tab/>
        <w:t>H18</w:t>
      </w:r>
      <w:r w:rsidR="00142FE7" w:rsidRPr="004B565A">
        <w:rPr>
          <w:rFonts w:eastAsia="Calibri" w:cs="Calibri"/>
        </w:rPr>
        <w:t xml:space="preserve"> </w:t>
      </w:r>
      <w:r w:rsidR="00DF1658" w:rsidRPr="004B565A">
        <w:rPr>
          <w:rFonts w:eastAsia="Calibri" w:cs="Calibri"/>
        </w:rPr>
        <w:t>(</w:t>
      </w:r>
      <w:r w:rsidR="00DF1658" w:rsidRPr="004B565A">
        <w:t>časový limit na šíp je 40 sekund)</w:t>
      </w:r>
    </w:p>
    <w:p w14:paraId="25778161" w14:textId="74AB30DD" w:rsidR="00142FE7" w:rsidRPr="004B565A" w:rsidRDefault="00EB15E4">
      <w:r w:rsidRPr="004B565A">
        <w:rPr>
          <w:rFonts w:eastAsia="Calibri" w:cs="Calibri"/>
          <w:b/>
        </w:rPr>
        <w:t>Startují:</w:t>
      </w:r>
      <w:r w:rsidRPr="004B565A">
        <w:rPr>
          <w:rFonts w:eastAsia="Calibri" w:cs="Calibri"/>
        </w:rPr>
        <w:t xml:space="preserve"> </w:t>
      </w:r>
      <w:r w:rsidRPr="004B565A">
        <w:rPr>
          <w:rFonts w:eastAsia="Calibri" w:cs="Calibri"/>
        </w:rPr>
        <w:tab/>
      </w:r>
      <w:r w:rsidRPr="004B565A">
        <w:rPr>
          <w:rFonts w:eastAsia="Calibri" w:cs="Calibri"/>
        </w:rPr>
        <w:tab/>
        <w:t>řádně přihlášení závodníci s platnou licencí</w:t>
      </w:r>
    </w:p>
    <w:p w14:paraId="01AA597E" w14:textId="20D94D7E" w:rsidR="008429F4" w:rsidRPr="004B565A" w:rsidRDefault="0015471F">
      <w:pPr>
        <w:ind w:left="2124" w:hanging="2124"/>
      </w:pPr>
      <w:r w:rsidRPr="004B565A">
        <w:rPr>
          <w:rFonts w:eastAsia="Calibri" w:cs="Calibri"/>
          <w:b/>
        </w:rPr>
        <w:t>Třídy</w:t>
      </w:r>
      <w:r w:rsidR="00EB15E4" w:rsidRPr="004B565A">
        <w:rPr>
          <w:rFonts w:eastAsia="Calibri" w:cs="Calibri"/>
          <w:b/>
        </w:rPr>
        <w:t>:</w:t>
      </w:r>
      <w:r w:rsidR="00EB15E4" w:rsidRPr="004B565A">
        <w:rPr>
          <w:rFonts w:eastAsia="Calibri" w:cs="Calibri"/>
        </w:rPr>
        <w:t xml:space="preserve"> </w:t>
      </w:r>
      <w:r w:rsidR="00EB15E4" w:rsidRPr="004B565A">
        <w:rPr>
          <w:rFonts w:eastAsia="Calibri" w:cs="Calibri"/>
        </w:rPr>
        <w:tab/>
      </w:r>
      <w:r w:rsidRPr="004B565A">
        <w:rPr>
          <w:rFonts w:eastAsia="Calibri" w:cs="Calibri"/>
        </w:rPr>
        <w:t>muži</w:t>
      </w:r>
      <w:r w:rsidR="00A572D5" w:rsidRPr="004B565A">
        <w:rPr>
          <w:rFonts w:eastAsia="Calibri" w:cs="Calibri"/>
        </w:rPr>
        <w:t>/</w:t>
      </w:r>
      <w:r w:rsidRPr="004B565A">
        <w:rPr>
          <w:rFonts w:eastAsia="Calibri" w:cs="Calibri"/>
        </w:rPr>
        <w:t xml:space="preserve">ženy, </w:t>
      </w:r>
      <w:r w:rsidR="00A572D5" w:rsidRPr="004B565A">
        <w:rPr>
          <w:rFonts w:eastAsia="Calibri" w:cs="Calibri"/>
        </w:rPr>
        <w:t xml:space="preserve">muži/ženy 50+, muži/ženy 60+, </w:t>
      </w:r>
      <w:r w:rsidRPr="004B565A">
        <w:rPr>
          <w:rFonts w:eastAsia="Calibri" w:cs="Calibri"/>
        </w:rPr>
        <w:t>junioři</w:t>
      </w:r>
      <w:r w:rsidR="00A572D5" w:rsidRPr="004B565A">
        <w:rPr>
          <w:rFonts w:eastAsia="Calibri" w:cs="Calibri"/>
        </w:rPr>
        <w:t>/</w:t>
      </w:r>
      <w:r w:rsidRPr="004B565A">
        <w:rPr>
          <w:rFonts w:eastAsia="Calibri" w:cs="Calibri"/>
        </w:rPr>
        <w:t>juniorky</w:t>
      </w:r>
      <w:r w:rsidR="00A572D5" w:rsidRPr="004B565A">
        <w:rPr>
          <w:rFonts w:eastAsia="Calibri" w:cs="Calibri"/>
        </w:rPr>
        <w:t xml:space="preserve"> U21</w:t>
      </w:r>
      <w:r w:rsidRPr="004B565A">
        <w:rPr>
          <w:rFonts w:eastAsia="Calibri" w:cs="Calibri"/>
        </w:rPr>
        <w:t>, kadeti</w:t>
      </w:r>
      <w:r w:rsidR="00A572D5" w:rsidRPr="004B565A">
        <w:rPr>
          <w:rFonts w:eastAsia="Calibri" w:cs="Calibri"/>
        </w:rPr>
        <w:t>/</w:t>
      </w:r>
      <w:r w:rsidRPr="004B565A">
        <w:rPr>
          <w:rFonts w:eastAsia="Calibri" w:cs="Calibri"/>
        </w:rPr>
        <w:t>kadetky</w:t>
      </w:r>
      <w:r w:rsidR="00A572D5" w:rsidRPr="004B565A">
        <w:rPr>
          <w:rFonts w:eastAsia="Calibri" w:cs="Calibri"/>
        </w:rPr>
        <w:t xml:space="preserve"> U18 </w:t>
      </w:r>
    </w:p>
    <w:p w14:paraId="7F37F902" w14:textId="77777777" w:rsidR="008429F4" w:rsidRPr="004B565A" w:rsidRDefault="00EB15E4">
      <w:proofErr w:type="gramStart"/>
      <w:r w:rsidRPr="004B565A">
        <w:rPr>
          <w:rFonts w:eastAsia="Calibri" w:cs="Calibri"/>
          <w:b/>
        </w:rPr>
        <w:t>Divize:</w:t>
      </w:r>
      <w:r w:rsidRPr="004B565A">
        <w:rPr>
          <w:rFonts w:eastAsia="Calibri" w:cs="Calibri"/>
        </w:rPr>
        <w:t xml:space="preserve">   </w:t>
      </w:r>
      <w:proofErr w:type="gramEnd"/>
      <w:r w:rsidRPr="004B565A">
        <w:rPr>
          <w:rFonts w:eastAsia="Calibri" w:cs="Calibri"/>
        </w:rPr>
        <w:tab/>
      </w:r>
      <w:r w:rsidRPr="004B565A">
        <w:rPr>
          <w:rFonts w:eastAsia="Calibri" w:cs="Calibri"/>
        </w:rPr>
        <w:tab/>
        <w:t xml:space="preserve">reflexní luk, holý luk, kladkový luk  </w:t>
      </w:r>
    </w:p>
    <w:p w14:paraId="2158B173" w14:textId="4A7939A8" w:rsidR="008429F4" w:rsidRPr="004B565A" w:rsidRDefault="00EB15E4">
      <w:proofErr w:type="gramStart"/>
      <w:r w:rsidRPr="004B565A">
        <w:rPr>
          <w:rFonts w:eastAsia="Calibri" w:cs="Calibri"/>
          <w:b/>
        </w:rPr>
        <w:lastRenderedPageBreak/>
        <w:t>Omezení:</w:t>
      </w:r>
      <w:r w:rsidRPr="004B565A">
        <w:rPr>
          <w:rFonts w:eastAsia="Calibri" w:cs="Calibri"/>
        </w:rPr>
        <w:t xml:space="preserve">   </w:t>
      </w:r>
      <w:proofErr w:type="gramEnd"/>
      <w:r w:rsidRPr="004B565A">
        <w:rPr>
          <w:rFonts w:eastAsia="Calibri" w:cs="Calibri"/>
        </w:rPr>
        <w:tab/>
      </w:r>
      <w:r w:rsidRPr="004B565A">
        <w:rPr>
          <w:rFonts w:eastAsia="Calibri" w:cs="Calibri"/>
        </w:rPr>
        <w:tab/>
      </w:r>
      <w:r w:rsidRPr="004B565A">
        <w:rPr>
          <w:rFonts w:eastAsia="Calibri" w:cs="Calibri"/>
          <w:b/>
          <w:bCs/>
        </w:rPr>
        <w:t xml:space="preserve">kapacita střelnice 36 míst </w:t>
      </w:r>
    </w:p>
    <w:p w14:paraId="629C4132" w14:textId="0ECC2303" w:rsidR="008429F4" w:rsidRPr="004B565A" w:rsidRDefault="00EB15E4">
      <w:r w:rsidRPr="004B565A">
        <w:rPr>
          <w:rFonts w:eastAsia="Calibri" w:cs="Calibri"/>
          <w:b/>
        </w:rPr>
        <w:t>Časový rozvrh:</w:t>
      </w:r>
      <w:r w:rsidRPr="004B565A">
        <w:rPr>
          <w:rFonts w:eastAsia="Calibri" w:cs="Calibri"/>
        </w:rPr>
        <w:t xml:space="preserve"> </w:t>
      </w:r>
      <w:r w:rsidRPr="004B565A">
        <w:rPr>
          <w:rFonts w:eastAsia="Calibri" w:cs="Calibri"/>
        </w:rPr>
        <w:tab/>
      </w:r>
      <w:r w:rsidRPr="004B565A">
        <w:rPr>
          <w:rFonts w:eastAsia="Calibri" w:cs="Calibri"/>
        </w:rPr>
        <w:tab/>
      </w:r>
      <w:proofErr w:type="gramStart"/>
      <w:r w:rsidRPr="004B565A">
        <w:rPr>
          <w:rFonts w:eastAsia="Calibri" w:cs="Calibri"/>
        </w:rPr>
        <w:tab/>
      </w:r>
      <w:r w:rsidR="003D6FD8" w:rsidRPr="004B565A">
        <w:rPr>
          <w:rFonts w:eastAsia="Calibri" w:cs="Calibri"/>
        </w:rPr>
        <w:t xml:space="preserve"> </w:t>
      </w:r>
      <w:r w:rsidRPr="004B565A">
        <w:rPr>
          <w:rFonts w:eastAsia="Calibri" w:cs="Calibri"/>
        </w:rPr>
        <w:t xml:space="preserve"> </w:t>
      </w:r>
      <w:r w:rsidR="00142FE7" w:rsidRPr="004B565A">
        <w:rPr>
          <w:rFonts w:eastAsia="Calibri" w:cs="Calibri"/>
        </w:rPr>
        <w:t>1</w:t>
      </w:r>
      <w:r w:rsidRPr="004B565A">
        <w:rPr>
          <w:rFonts w:eastAsia="Calibri" w:cs="Calibri"/>
        </w:rPr>
        <w:t>8:00</w:t>
      </w:r>
      <w:proofErr w:type="gramEnd"/>
      <w:r w:rsidRPr="004B565A">
        <w:rPr>
          <w:rFonts w:eastAsia="Calibri" w:cs="Calibri"/>
        </w:rPr>
        <w:t xml:space="preserve"> </w:t>
      </w:r>
      <w:r w:rsidR="003D6FD8" w:rsidRPr="004B565A">
        <w:rPr>
          <w:rFonts w:eastAsia="Calibri" w:cs="Calibri"/>
        </w:rPr>
        <w:t xml:space="preserve">- </w:t>
      </w:r>
      <w:r w:rsidR="00142FE7" w:rsidRPr="004B565A">
        <w:rPr>
          <w:rFonts w:eastAsia="Calibri" w:cs="Calibri"/>
        </w:rPr>
        <w:t>18</w:t>
      </w:r>
      <w:r w:rsidRPr="004B565A">
        <w:rPr>
          <w:rFonts w:eastAsia="Calibri" w:cs="Calibri"/>
        </w:rPr>
        <w:t>:</w:t>
      </w:r>
      <w:r w:rsidR="00142FE7" w:rsidRPr="004B565A">
        <w:rPr>
          <w:rFonts w:eastAsia="Calibri" w:cs="Calibri"/>
        </w:rPr>
        <w:t>50</w:t>
      </w:r>
      <w:r w:rsidRPr="004B565A">
        <w:rPr>
          <w:rFonts w:eastAsia="Calibri" w:cs="Calibri"/>
        </w:rPr>
        <w:t xml:space="preserve"> - prezence závodníků</w:t>
      </w:r>
      <w:r w:rsidR="00A83D5C" w:rsidRPr="004B565A">
        <w:rPr>
          <w:rFonts w:eastAsia="Calibri" w:cs="Calibri"/>
        </w:rPr>
        <w:t xml:space="preserve"> </w:t>
      </w:r>
    </w:p>
    <w:p w14:paraId="1F7E12C0" w14:textId="6428FFDA" w:rsidR="008429F4" w:rsidRPr="004B565A" w:rsidRDefault="00EB15E4">
      <w:r w:rsidRPr="004B565A">
        <w:rPr>
          <w:rFonts w:eastAsia="Calibri" w:cs="Calibri"/>
        </w:rPr>
        <w:t xml:space="preserve">   </w:t>
      </w:r>
      <w:r w:rsidRPr="004B565A">
        <w:rPr>
          <w:rFonts w:eastAsia="Calibri" w:cs="Calibri"/>
        </w:rPr>
        <w:tab/>
      </w:r>
      <w:r w:rsidRPr="004B565A">
        <w:rPr>
          <w:rFonts w:eastAsia="Calibri" w:cs="Calibri"/>
        </w:rPr>
        <w:tab/>
      </w:r>
      <w:r w:rsidRPr="004B565A">
        <w:rPr>
          <w:rFonts w:eastAsia="Calibri" w:cs="Calibri"/>
        </w:rPr>
        <w:tab/>
      </w:r>
      <w:r w:rsidRPr="004B565A">
        <w:rPr>
          <w:rFonts w:eastAsia="Calibri" w:cs="Calibri"/>
        </w:rPr>
        <w:tab/>
      </w:r>
      <w:r w:rsidRPr="004B565A">
        <w:rPr>
          <w:rFonts w:eastAsia="Calibri" w:cs="Calibri"/>
        </w:rPr>
        <w:tab/>
      </w:r>
      <w:r w:rsidR="003734E9" w:rsidRPr="004B565A">
        <w:rPr>
          <w:rFonts w:eastAsia="Calibri" w:cs="Calibri"/>
        </w:rPr>
        <w:t xml:space="preserve"> </w:t>
      </w:r>
      <w:r w:rsidR="00142FE7" w:rsidRPr="004B565A">
        <w:rPr>
          <w:rFonts w:eastAsia="Calibri" w:cs="Calibri"/>
        </w:rPr>
        <w:t>1</w:t>
      </w:r>
      <w:r w:rsidRPr="004B565A">
        <w:rPr>
          <w:rFonts w:eastAsia="Calibri" w:cs="Calibri"/>
        </w:rPr>
        <w:t>8:</w:t>
      </w:r>
      <w:r w:rsidR="00142FE7" w:rsidRPr="004B565A">
        <w:rPr>
          <w:rFonts w:eastAsia="Calibri" w:cs="Calibri"/>
        </w:rPr>
        <w:t>5</w:t>
      </w:r>
      <w:r w:rsidRPr="004B565A">
        <w:rPr>
          <w:rFonts w:eastAsia="Calibri" w:cs="Calibri"/>
        </w:rPr>
        <w:t>0 - nástup</w:t>
      </w:r>
    </w:p>
    <w:p w14:paraId="42A225B1" w14:textId="221C5F48" w:rsidR="008429F4" w:rsidRPr="004B565A" w:rsidRDefault="00EB15E4" w:rsidP="000F5669">
      <w:pPr>
        <w:ind w:left="1416"/>
      </w:pPr>
      <w:r w:rsidRPr="004B565A">
        <w:rPr>
          <w:rFonts w:eastAsia="Calibri" w:cs="Calibri"/>
        </w:rPr>
        <w:t xml:space="preserve">  </w:t>
      </w:r>
      <w:r w:rsidRPr="004B565A">
        <w:rPr>
          <w:rFonts w:eastAsia="Calibri" w:cs="Calibri"/>
        </w:rPr>
        <w:tab/>
      </w:r>
      <w:r w:rsidRPr="004B565A">
        <w:rPr>
          <w:rFonts w:eastAsia="Calibri" w:cs="Calibri"/>
        </w:rPr>
        <w:tab/>
      </w:r>
      <w:r w:rsidRPr="004B565A">
        <w:rPr>
          <w:rFonts w:eastAsia="Calibri" w:cs="Calibri"/>
        </w:rPr>
        <w:tab/>
      </w:r>
      <w:r w:rsidR="00165712">
        <w:rPr>
          <w:rFonts w:eastAsia="Calibri" w:cs="Calibri"/>
        </w:rPr>
        <w:t xml:space="preserve"> </w:t>
      </w:r>
      <w:r w:rsidR="00142FE7" w:rsidRPr="004B565A">
        <w:rPr>
          <w:rFonts w:eastAsia="Calibri" w:cs="Calibri"/>
        </w:rPr>
        <w:t>19</w:t>
      </w:r>
      <w:r w:rsidRPr="004B565A">
        <w:rPr>
          <w:rFonts w:eastAsia="Calibri" w:cs="Calibri"/>
        </w:rPr>
        <w:t>:</w:t>
      </w:r>
      <w:r w:rsidR="00142FE7" w:rsidRPr="004B565A">
        <w:rPr>
          <w:rFonts w:eastAsia="Calibri" w:cs="Calibri"/>
        </w:rPr>
        <w:t>00</w:t>
      </w:r>
      <w:r w:rsidRPr="004B565A">
        <w:rPr>
          <w:rFonts w:eastAsia="Calibri" w:cs="Calibri"/>
        </w:rPr>
        <w:t xml:space="preserve"> - trénink</w:t>
      </w:r>
      <w:r w:rsidR="00F754DA" w:rsidRPr="004B565A">
        <w:rPr>
          <w:rFonts w:eastAsia="Calibri" w:cs="Calibri"/>
        </w:rPr>
        <w:t xml:space="preserve"> 3 sady</w:t>
      </w:r>
      <w:r w:rsidR="00142FE7" w:rsidRPr="004B565A">
        <w:rPr>
          <w:rFonts w:eastAsia="Calibri" w:cs="Calibri"/>
        </w:rPr>
        <w:t xml:space="preserve"> </w:t>
      </w:r>
      <w:r w:rsidR="00142FE7" w:rsidRPr="000F5669">
        <w:rPr>
          <w:rFonts w:eastAsia="Calibri" w:cs="Calibri"/>
          <w:b/>
          <w:bCs/>
        </w:rPr>
        <w:t>(jen na osvětlené terčovnice</w:t>
      </w:r>
      <w:r w:rsidR="000F5669">
        <w:rPr>
          <w:rFonts w:eastAsia="Calibri" w:cs="Calibri"/>
          <w:b/>
          <w:bCs/>
        </w:rPr>
        <w:t xml:space="preserve"> </w:t>
      </w:r>
      <w:r w:rsidR="00DF6024">
        <w:rPr>
          <w:rFonts w:eastAsia="Calibri" w:cs="Calibri"/>
          <w:b/>
          <w:bCs/>
        </w:rPr>
        <w:t>-</w:t>
      </w:r>
      <w:r w:rsidR="000F5669">
        <w:rPr>
          <w:rFonts w:eastAsia="Calibri" w:cs="Calibri"/>
          <w:b/>
          <w:bCs/>
        </w:rPr>
        <w:tab/>
      </w:r>
      <w:r w:rsidR="000F5669">
        <w:rPr>
          <w:rFonts w:eastAsia="Calibri" w:cs="Calibri"/>
          <w:b/>
          <w:bCs/>
        </w:rPr>
        <w:tab/>
      </w:r>
      <w:r w:rsidR="000F5669">
        <w:rPr>
          <w:rFonts w:eastAsia="Calibri" w:cs="Calibri"/>
          <w:b/>
          <w:bCs/>
        </w:rPr>
        <w:tab/>
        <w:t xml:space="preserve">                                                                     </w:t>
      </w:r>
      <w:r w:rsidR="00DF6024">
        <w:rPr>
          <w:rFonts w:eastAsia="Calibri" w:cs="Calibri"/>
          <w:b/>
          <w:bCs/>
        </w:rPr>
        <w:t>v</w:t>
      </w:r>
      <w:r w:rsidR="000F5669">
        <w:rPr>
          <w:rFonts w:eastAsia="Calibri" w:cs="Calibri"/>
          <w:b/>
          <w:bCs/>
        </w:rPr>
        <w:t xml:space="preserve"> tělocvičn</w:t>
      </w:r>
      <w:r w:rsidR="00DF6024">
        <w:rPr>
          <w:rFonts w:eastAsia="Calibri" w:cs="Calibri"/>
          <w:b/>
          <w:bCs/>
        </w:rPr>
        <w:t>ě</w:t>
      </w:r>
      <w:r w:rsidR="000F5669">
        <w:rPr>
          <w:rFonts w:eastAsia="Calibri" w:cs="Calibri"/>
          <w:b/>
          <w:bCs/>
        </w:rPr>
        <w:t xml:space="preserve"> bude zhasnut</w:t>
      </w:r>
      <w:r w:rsidR="00DF6024">
        <w:rPr>
          <w:rFonts w:eastAsia="Calibri" w:cs="Calibri"/>
          <w:b/>
          <w:bCs/>
        </w:rPr>
        <w:t>o osvětlení</w:t>
      </w:r>
      <w:r w:rsidR="00142FE7" w:rsidRPr="000F5669">
        <w:rPr>
          <w:rFonts w:eastAsia="Calibri" w:cs="Calibri"/>
          <w:b/>
          <w:bCs/>
        </w:rPr>
        <w:t>)</w:t>
      </w:r>
    </w:p>
    <w:p w14:paraId="618CDE40" w14:textId="5F3EC598" w:rsidR="008429F4" w:rsidRPr="004B565A" w:rsidRDefault="00EB15E4">
      <w:pPr>
        <w:rPr>
          <w:rFonts w:eastAsia="Calibri" w:cs="Calibri"/>
        </w:rPr>
      </w:pPr>
      <w:r w:rsidRPr="004B565A">
        <w:rPr>
          <w:rFonts w:eastAsia="Calibri" w:cs="Calibri"/>
        </w:rPr>
        <w:t xml:space="preserve">  </w:t>
      </w:r>
      <w:r w:rsidRPr="004B565A">
        <w:rPr>
          <w:rFonts w:eastAsia="Calibri" w:cs="Calibri"/>
        </w:rPr>
        <w:tab/>
      </w:r>
      <w:r w:rsidRPr="004B565A">
        <w:rPr>
          <w:rFonts w:eastAsia="Calibri" w:cs="Calibri"/>
        </w:rPr>
        <w:tab/>
      </w:r>
      <w:r w:rsidRPr="004B565A">
        <w:rPr>
          <w:rFonts w:eastAsia="Calibri" w:cs="Calibri"/>
        </w:rPr>
        <w:tab/>
      </w:r>
      <w:r w:rsidRPr="004B565A">
        <w:rPr>
          <w:rFonts w:eastAsia="Calibri" w:cs="Calibri"/>
        </w:rPr>
        <w:tab/>
      </w:r>
      <w:r w:rsidRPr="004B565A">
        <w:rPr>
          <w:rFonts w:eastAsia="Calibri" w:cs="Calibri"/>
        </w:rPr>
        <w:tab/>
      </w:r>
      <w:r w:rsidR="006B7F3D" w:rsidRPr="004B565A">
        <w:rPr>
          <w:rFonts w:eastAsia="Calibri" w:cs="Calibri"/>
        </w:rPr>
        <w:t xml:space="preserve"> 1</w:t>
      </w:r>
      <w:r w:rsidRPr="004B565A">
        <w:rPr>
          <w:rFonts w:eastAsia="Calibri" w:cs="Calibri"/>
        </w:rPr>
        <w:t>9:</w:t>
      </w:r>
      <w:r w:rsidR="006B7F3D" w:rsidRPr="004B565A">
        <w:rPr>
          <w:rFonts w:eastAsia="Calibri" w:cs="Calibri"/>
        </w:rPr>
        <w:t>2</w:t>
      </w:r>
      <w:r w:rsidRPr="004B565A">
        <w:rPr>
          <w:rFonts w:eastAsia="Calibri" w:cs="Calibri"/>
        </w:rPr>
        <w:t xml:space="preserve">0 </w:t>
      </w:r>
      <w:r w:rsidR="006B7F3D" w:rsidRPr="004B565A">
        <w:rPr>
          <w:rFonts w:eastAsia="Calibri" w:cs="Calibri"/>
        </w:rPr>
        <w:t xml:space="preserve">- </w:t>
      </w:r>
      <w:r w:rsidRPr="004B565A">
        <w:rPr>
          <w:rFonts w:eastAsia="Calibri" w:cs="Calibri"/>
        </w:rPr>
        <w:t>závod</w:t>
      </w:r>
      <w:r w:rsidR="006B7F3D" w:rsidRPr="004B565A">
        <w:rPr>
          <w:rFonts w:eastAsia="Calibri" w:cs="Calibri"/>
        </w:rPr>
        <w:t xml:space="preserve"> </w:t>
      </w:r>
      <w:r w:rsidR="006B7F3D" w:rsidRPr="000F5669">
        <w:rPr>
          <w:rFonts w:eastAsia="Calibri" w:cs="Calibri"/>
          <w:b/>
          <w:bCs/>
        </w:rPr>
        <w:t>(jen na osvětlené terčovnice</w:t>
      </w:r>
      <w:r w:rsidR="00DF6024">
        <w:rPr>
          <w:rFonts w:eastAsia="Calibri" w:cs="Calibri"/>
          <w:b/>
          <w:bCs/>
        </w:rPr>
        <w:t xml:space="preserve"> ...</w:t>
      </w:r>
      <w:r w:rsidR="006B7F3D" w:rsidRPr="000F5669">
        <w:rPr>
          <w:rFonts w:eastAsia="Calibri" w:cs="Calibri"/>
          <w:b/>
          <w:bCs/>
        </w:rPr>
        <w:t>)</w:t>
      </w:r>
    </w:p>
    <w:p w14:paraId="0AA490EA" w14:textId="3BAB58F0" w:rsidR="006B7F3D" w:rsidRPr="004B565A" w:rsidRDefault="006B7F3D">
      <w:pPr>
        <w:rPr>
          <w:rFonts w:eastAsia="Calibri" w:cs="Calibri"/>
        </w:rPr>
      </w:pPr>
      <w:r w:rsidRPr="004B565A">
        <w:rPr>
          <w:rFonts w:eastAsia="Calibri" w:cs="Calibri"/>
        </w:rPr>
        <w:t xml:space="preserve">                                                                cca. 22:20 </w:t>
      </w:r>
      <w:r w:rsidR="003D6FD8" w:rsidRPr="004B565A">
        <w:rPr>
          <w:rFonts w:eastAsia="Calibri" w:cs="Calibri"/>
        </w:rPr>
        <w:t xml:space="preserve">- </w:t>
      </w:r>
      <w:r w:rsidR="003D6FD8" w:rsidRPr="004B565A">
        <w:rPr>
          <w:rFonts w:eastAsia="Calibri" w:cs="Calibri"/>
          <w:b/>
          <w:bCs/>
        </w:rPr>
        <w:t>Eliminace ve stylu „Las Vegas“</w:t>
      </w:r>
      <w:r w:rsidRPr="004B565A">
        <w:rPr>
          <w:rFonts w:eastAsia="Calibri" w:cs="Calibri"/>
        </w:rPr>
        <w:t xml:space="preserve"> </w:t>
      </w:r>
    </w:p>
    <w:p w14:paraId="6A1138F4" w14:textId="6C99B196" w:rsidR="003D6FD8" w:rsidRPr="000F5669" w:rsidRDefault="003D6FD8">
      <w:pPr>
        <w:rPr>
          <w:b/>
          <w:bCs/>
        </w:rPr>
      </w:pPr>
      <w:r w:rsidRPr="004B565A">
        <w:t xml:space="preserve">                                                                                      </w:t>
      </w:r>
      <w:r w:rsidRPr="000F5669">
        <w:rPr>
          <w:rFonts w:eastAsia="Calibri" w:cs="Calibri"/>
          <w:b/>
          <w:bCs/>
        </w:rPr>
        <w:t>(jen na osvětlené terčovnice</w:t>
      </w:r>
      <w:r w:rsidR="00DF6024">
        <w:rPr>
          <w:rFonts w:eastAsia="Calibri" w:cs="Calibri"/>
          <w:b/>
          <w:bCs/>
        </w:rPr>
        <w:t>...</w:t>
      </w:r>
      <w:r w:rsidRPr="000F5669">
        <w:rPr>
          <w:rFonts w:eastAsia="Calibri" w:cs="Calibri"/>
          <w:b/>
          <w:bCs/>
        </w:rPr>
        <w:t>)</w:t>
      </w:r>
    </w:p>
    <w:p w14:paraId="00189CAA" w14:textId="77777777" w:rsidR="007A0951" w:rsidRPr="004B565A" w:rsidRDefault="007A0951" w:rsidP="007A0951">
      <w:r w:rsidRPr="004B565A">
        <w:t xml:space="preserve">Po ukončení závodu se mohou dobrovolně střelci zúčastnit eliminací, které se řídí klubovými pravidly. </w:t>
      </w:r>
    </w:p>
    <w:p w14:paraId="212FC3A1" w14:textId="58BEA1D2" w:rsidR="007A0951" w:rsidRPr="004B565A" w:rsidRDefault="007A0951" w:rsidP="007A0951">
      <w:r w:rsidRPr="004B565A">
        <w:rPr>
          <w:rFonts w:eastAsia="Calibri" w:cs="Calibri"/>
        </w:rPr>
        <w:t>Před začátkem eliminací bude postup všem zúčastněným střelcům vysvětlen.</w:t>
      </w:r>
    </w:p>
    <w:p w14:paraId="7E81E212" w14:textId="687C3560" w:rsidR="007A0951" w:rsidRPr="004B565A" w:rsidRDefault="007A0951" w:rsidP="007A0951">
      <w:pPr>
        <w:rPr>
          <w:rFonts w:eastAsia="Calibri" w:cs="Calibri"/>
          <w:u w:val="single"/>
        </w:rPr>
      </w:pPr>
      <w:r w:rsidRPr="004B565A">
        <w:rPr>
          <w:rFonts w:eastAsia="Calibri" w:cs="Calibri"/>
          <w:b/>
          <w:bCs/>
          <w:u w:val="single"/>
        </w:rPr>
        <w:t>Eliminace ve stylu „Las Vegas“</w:t>
      </w:r>
      <w:r w:rsidRPr="004B565A">
        <w:rPr>
          <w:rFonts w:eastAsia="Calibri" w:cs="Calibri"/>
          <w:u w:val="single"/>
        </w:rPr>
        <w:t xml:space="preserve"> </w:t>
      </w:r>
    </w:p>
    <w:p w14:paraId="314D144B" w14:textId="799AA447" w:rsidR="00043D38" w:rsidRPr="004B565A" w:rsidRDefault="006B7F3D" w:rsidP="00043D38">
      <w:r w:rsidRPr="004B565A">
        <w:rPr>
          <w:rFonts w:eastAsia="Calibri" w:cs="Calibri"/>
        </w:rPr>
        <w:t>Střílí se sady tří šípů</w:t>
      </w:r>
      <w:r w:rsidR="00043D38" w:rsidRPr="004B565A">
        <w:rPr>
          <w:rFonts w:eastAsia="Calibri" w:cs="Calibri"/>
        </w:rPr>
        <w:t>.</w:t>
      </w:r>
      <w:r w:rsidR="00330150" w:rsidRPr="004B565A">
        <w:rPr>
          <w:rFonts w:eastAsia="Calibri" w:cs="Calibri"/>
        </w:rPr>
        <w:t xml:space="preserve"> </w:t>
      </w:r>
      <w:r w:rsidR="00043D38" w:rsidRPr="004B565A">
        <w:t>Dle počtu střelců se mohou střelecké třídy sloučit (bude upřesněno na začátku eliminací).</w:t>
      </w:r>
      <w:r w:rsidR="00043D38" w:rsidRPr="004B565A">
        <w:rPr>
          <w:rFonts w:eastAsia="Calibri" w:cs="Calibri"/>
        </w:rPr>
        <w:t xml:space="preserve"> Střelec/</w:t>
      </w:r>
      <w:proofErr w:type="spellStart"/>
      <w:r w:rsidR="00043D38" w:rsidRPr="004B565A">
        <w:rPr>
          <w:rFonts w:eastAsia="Calibri" w:cs="Calibri"/>
        </w:rPr>
        <w:t>ci</w:t>
      </w:r>
      <w:proofErr w:type="spellEnd"/>
      <w:r w:rsidR="00043D38" w:rsidRPr="004B565A">
        <w:rPr>
          <w:rFonts w:eastAsia="Calibri" w:cs="Calibri"/>
        </w:rPr>
        <w:t xml:space="preserve"> (ve stejné třídě)</w:t>
      </w:r>
      <w:r w:rsidR="000B6680" w:rsidRPr="004B565A">
        <w:rPr>
          <w:rFonts w:eastAsia="Calibri" w:cs="Calibri"/>
        </w:rPr>
        <w:t>,</w:t>
      </w:r>
      <w:r w:rsidR="00043D38" w:rsidRPr="004B565A">
        <w:rPr>
          <w:rFonts w:eastAsia="Calibri" w:cs="Calibri"/>
        </w:rPr>
        <w:t xml:space="preserve"> kteří</w:t>
      </w:r>
      <w:r w:rsidRPr="004B565A">
        <w:rPr>
          <w:rFonts w:eastAsia="Calibri" w:cs="Calibri"/>
        </w:rPr>
        <w:t xml:space="preserve"> nastřílí </w:t>
      </w:r>
      <w:r w:rsidR="003D6FD8" w:rsidRPr="004B565A">
        <w:rPr>
          <w:rFonts w:eastAsia="Calibri" w:cs="Calibri"/>
        </w:rPr>
        <w:t>nejnižší součet v dané sadě</w:t>
      </w:r>
      <w:r w:rsidRPr="004B565A">
        <w:rPr>
          <w:rFonts w:eastAsia="Calibri" w:cs="Calibri"/>
        </w:rPr>
        <w:t xml:space="preserve"> vypadáv</w:t>
      </w:r>
      <w:r w:rsidR="00043D38" w:rsidRPr="004B565A">
        <w:rPr>
          <w:rFonts w:eastAsia="Calibri" w:cs="Calibri"/>
        </w:rPr>
        <w:t>ají.</w:t>
      </w:r>
      <w:r w:rsidR="00043D38" w:rsidRPr="004B565A">
        <w:t xml:space="preserve"> </w:t>
      </w:r>
    </w:p>
    <w:p w14:paraId="72C93CB5" w14:textId="77777777" w:rsidR="00043D38" w:rsidRPr="004B565A" w:rsidRDefault="00043D38" w:rsidP="00043D38"/>
    <w:p w14:paraId="5EAFBFF5" w14:textId="77777777" w:rsidR="008429F4" w:rsidRPr="004B565A" w:rsidRDefault="00EB15E4">
      <w:pPr>
        <w:rPr>
          <w:rFonts w:eastAsia="Calibri" w:cs="Calibri"/>
        </w:rPr>
      </w:pPr>
      <w:r w:rsidRPr="004B565A">
        <w:rPr>
          <w:rFonts w:eastAsia="Calibri" w:cs="Calibri"/>
        </w:rPr>
        <w:t xml:space="preserve">Jednotlivé časy jsou orientační, může dojít ke změně v návaznosti na počet přihlášených, obsazení jednotlivých kategorií a průběhu soutěže.      </w:t>
      </w:r>
    </w:p>
    <w:p w14:paraId="5FE207D2" w14:textId="77777777" w:rsidR="00043D38" w:rsidRPr="004B565A" w:rsidRDefault="00043D38"/>
    <w:p w14:paraId="17640FCB" w14:textId="2FAA8660" w:rsidR="008429F4" w:rsidRPr="004B565A" w:rsidRDefault="00EB15E4">
      <w:proofErr w:type="gramStart"/>
      <w:r w:rsidRPr="004B565A">
        <w:rPr>
          <w:rFonts w:eastAsia="Calibri" w:cs="Calibri"/>
          <w:b/>
        </w:rPr>
        <w:t>Námitky:</w:t>
      </w:r>
      <w:r w:rsidRPr="004B565A">
        <w:rPr>
          <w:rFonts w:eastAsia="Calibri" w:cs="Calibri"/>
        </w:rPr>
        <w:t xml:space="preserve">  </w:t>
      </w:r>
      <w:r w:rsidRPr="004B565A">
        <w:rPr>
          <w:rFonts w:eastAsia="Calibri" w:cs="Calibri"/>
        </w:rPr>
        <w:tab/>
      </w:r>
      <w:proofErr w:type="gramEnd"/>
      <w:r w:rsidRPr="004B565A">
        <w:rPr>
          <w:rFonts w:eastAsia="Calibri" w:cs="Calibri"/>
        </w:rPr>
        <w:t>podle pravidel WA</w:t>
      </w:r>
    </w:p>
    <w:p w14:paraId="33996CC4" w14:textId="20D76A53" w:rsidR="000B6680" w:rsidRPr="004B565A" w:rsidRDefault="00EB15E4" w:rsidP="000B6680">
      <w:pPr>
        <w:ind w:left="705" w:hanging="705"/>
      </w:pPr>
      <w:r w:rsidRPr="004B565A">
        <w:rPr>
          <w:rFonts w:cs="Calibri"/>
          <w:b/>
        </w:rPr>
        <w:t>Ceny:</w:t>
      </w:r>
      <w:r w:rsidRPr="004B565A">
        <w:rPr>
          <w:rFonts w:cs="Calibri"/>
        </w:rPr>
        <w:t xml:space="preserve"> </w:t>
      </w:r>
      <w:r w:rsidRPr="004B565A">
        <w:rPr>
          <w:rFonts w:cs="Calibri"/>
        </w:rPr>
        <w:tab/>
      </w:r>
      <w:r w:rsidR="003D50DE" w:rsidRPr="004B565A">
        <w:rPr>
          <w:rFonts w:cs="Calibri"/>
        </w:rPr>
        <w:t>p</w:t>
      </w:r>
      <w:r w:rsidRPr="004B565A">
        <w:rPr>
          <w:rFonts w:cs="Calibri"/>
        </w:rPr>
        <w:t>odle počtu přihlášených závodníků</w:t>
      </w:r>
      <w:r w:rsidR="000B6680" w:rsidRPr="004B565A">
        <w:rPr>
          <w:rFonts w:cs="Calibri"/>
        </w:rPr>
        <w:t xml:space="preserve"> </w:t>
      </w:r>
      <w:r w:rsidR="00D45271" w:rsidRPr="004B565A">
        <w:rPr>
          <w:rFonts w:cs="Calibri"/>
        </w:rPr>
        <w:t>(</w:t>
      </w:r>
      <w:r w:rsidR="000B6680" w:rsidRPr="004B565A">
        <w:rPr>
          <w:rFonts w:cs="Calibri"/>
        </w:rPr>
        <w:t>po skončení eliminací</w:t>
      </w:r>
      <w:r w:rsidR="00D45271" w:rsidRPr="004B565A">
        <w:rPr>
          <w:rFonts w:cs="Calibri"/>
        </w:rPr>
        <w:t>)</w:t>
      </w:r>
      <w:r w:rsidRPr="004B565A">
        <w:rPr>
          <w:rFonts w:cs="Calibri"/>
        </w:rPr>
        <w:t>.</w:t>
      </w:r>
      <w:r w:rsidR="00043D38" w:rsidRPr="004B565A">
        <w:rPr>
          <w:rFonts w:cs="Calibri"/>
        </w:rPr>
        <w:t xml:space="preserve"> </w:t>
      </w:r>
      <w:r w:rsidR="00043D38" w:rsidRPr="004B565A">
        <w:t xml:space="preserve">Ceny se udílejí v dané divizi a třídě, ve </w:t>
      </w:r>
      <w:r w:rsidR="000B6680" w:rsidRPr="004B565A">
        <w:t xml:space="preserve">    </w:t>
      </w:r>
      <w:r w:rsidR="00043D38" w:rsidRPr="004B565A">
        <w:t xml:space="preserve">které se závodu zúčastní </w:t>
      </w:r>
      <w:r w:rsidR="000B6680" w:rsidRPr="004B565A">
        <w:t>minimálně tři střelci. Pořadatel si vyhrazuje právo v případě nižšího počtu střelců možnost sloučit závodníky z různé třídy a stejné divize k účelu udílení cen.</w:t>
      </w:r>
    </w:p>
    <w:p w14:paraId="74BEA6E6" w14:textId="132F7505" w:rsidR="008429F4" w:rsidRPr="004B565A" w:rsidRDefault="00EB15E4">
      <w:r w:rsidRPr="004B565A">
        <w:rPr>
          <w:rFonts w:eastAsia="Calibri" w:cs="Calibri"/>
        </w:rPr>
        <w:t xml:space="preserve">            </w:t>
      </w:r>
    </w:p>
    <w:p w14:paraId="5115C2AF" w14:textId="77777777" w:rsidR="008429F4" w:rsidRPr="004B565A" w:rsidRDefault="00EB15E4">
      <w:pPr>
        <w:rPr>
          <w:sz w:val="28"/>
          <w:szCs w:val="28"/>
        </w:rPr>
      </w:pPr>
      <w:proofErr w:type="gramStart"/>
      <w:r w:rsidRPr="004B565A">
        <w:rPr>
          <w:rFonts w:eastAsia="Calibri" w:cs="Calibri"/>
          <w:b/>
          <w:sz w:val="28"/>
          <w:szCs w:val="28"/>
        </w:rPr>
        <w:t>Upozornění:</w:t>
      </w:r>
      <w:r w:rsidR="009B3A8E" w:rsidRPr="004B565A">
        <w:rPr>
          <w:rFonts w:eastAsia="Calibri" w:cs="Calibri"/>
          <w:sz w:val="28"/>
          <w:szCs w:val="28"/>
        </w:rPr>
        <w:t xml:space="preserve">  </w:t>
      </w:r>
      <w:r w:rsidR="009B3A8E" w:rsidRPr="004B565A">
        <w:rPr>
          <w:rFonts w:eastAsia="Calibri" w:cs="Calibri"/>
          <w:b/>
          <w:bCs/>
          <w:sz w:val="28"/>
          <w:szCs w:val="28"/>
        </w:rPr>
        <w:t>V</w:t>
      </w:r>
      <w:r w:rsidRPr="004B565A">
        <w:rPr>
          <w:rFonts w:eastAsia="Calibri" w:cs="Calibri"/>
          <w:b/>
          <w:bCs/>
          <w:sz w:val="28"/>
          <w:szCs w:val="28"/>
        </w:rPr>
        <w:t>šichni</w:t>
      </w:r>
      <w:proofErr w:type="gramEnd"/>
      <w:r w:rsidRPr="004B565A">
        <w:rPr>
          <w:rFonts w:eastAsia="Calibri" w:cs="Calibri"/>
          <w:b/>
          <w:bCs/>
          <w:sz w:val="28"/>
          <w:szCs w:val="28"/>
        </w:rPr>
        <w:t xml:space="preserve"> závodníci startují na vlastní nebezpečí!</w:t>
      </w:r>
    </w:p>
    <w:p w14:paraId="4ADA9A9A" w14:textId="77777777" w:rsidR="008429F4" w:rsidRPr="004B565A" w:rsidRDefault="00EB15E4">
      <w:r w:rsidRPr="004B565A">
        <w:rPr>
          <w:rFonts w:eastAsia="Calibri" w:cs="Calibri"/>
        </w:rPr>
        <w:t xml:space="preserve"> - na přihlášce uvádějte správné divize a</w:t>
      </w:r>
      <w:r w:rsidR="0060709D" w:rsidRPr="004B565A">
        <w:rPr>
          <w:rFonts w:eastAsia="Calibri" w:cs="Calibri"/>
        </w:rPr>
        <w:t xml:space="preserve"> třídy</w:t>
      </w:r>
      <w:r w:rsidRPr="004B565A">
        <w:rPr>
          <w:rFonts w:eastAsia="Calibri" w:cs="Calibri"/>
        </w:rPr>
        <w:t xml:space="preserve"> závodníků, zájemci o účast v dlouhodobých soutěžích nebo změnu velikosti terče nutno hlásit předem v</w:t>
      </w:r>
      <w:r w:rsidR="009B3A8E" w:rsidRPr="004B565A">
        <w:rPr>
          <w:rFonts w:eastAsia="Calibri" w:cs="Calibri"/>
        </w:rPr>
        <w:t> </w:t>
      </w:r>
      <w:r w:rsidRPr="004B565A">
        <w:rPr>
          <w:rFonts w:eastAsia="Calibri" w:cs="Calibri"/>
        </w:rPr>
        <w:t>přihlášce</w:t>
      </w:r>
      <w:r w:rsidR="009B3A8E" w:rsidRPr="004B565A">
        <w:rPr>
          <w:rFonts w:eastAsia="Calibri" w:cs="Calibri"/>
        </w:rPr>
        <w:t>.</w:t>
      </w:r>
    </w:p>
    <w:p w14:paraId="77E4B7AB" w14:textId="190C791F" w:rsidR="009B3A8E" w:rsidRPr="004B565A" w:rsidRDefault="00EB15E4" w:rsidP="005B631C">
      <w:pPr>
        <w:rPr>
          <w:rFonts w:eastAsia="Calibri" w:cs="Calibri"/>
        </w:rPr>
      </w:pPr>
      <w:r w:rsidRPr="004B565A">
        <w:rPr>
          <w:rFonts w:eastAsia="Calibri" w:cs="Calibri"/>
        </w:rPr>
        <w:t xml:space="preserve"> - v případě většího počtu přihlášených, než je kapaci</w:t>
      </w:r>
      <w:r w:rsidR="00333FE0" w:rsidRPr="004B565A">
        <w:rPr>
          <w:rFonts w:eastAsia="Calibri" w:cs="Calibri"/>
        </w:rPr>
        <w:t xml:space="preserve">ta střelnice provede pořadatel </w:t>
      </w:r>
      <w:r w:rsidRPr="004B565A">
        <w:rPr>
          <w:rFonts w:eastAsia="Calibri" w:cs="Calibri"/>
        </w:rPr>
        <w:t>vyrozumění   přihlášených o omezení závodu</w:t>
      </w:r>
      <w:r w:rsidR="005B631C" w:rsidRPr="004B565A">
        <w:rPr>
          <w:rFonts w:eastAsia="Calibri" w:cs="Calibri"/>
        </w:rPr>
        <w:t>.</w:t>
      </w:r>
      <w:r w:rsidRPr="004B565A">
        <w:rPr>
          <w:rFonts w:eastAsia="Calibri" w:cs="Calibri"/>
        </w:rPr>
        <w:t xml:space="preserve"> </w:t>
      </w:r>
    </w:p>
    <w:p w14:paraId="1C6712C9" w14:textId="77777777" w:rsidR="009B3A8E" w:rsidRPr="004B565A" w:rsidRDefault="009B3A8E" w:rsidP="009B3A8E">
      <w:pPr>
        <w:rPr>
          <w:rFonts w:eastAsia="Calibri" w:cs="Calibri"/>
        </w:rPr>
      </w:pPr>
      <w:r w:rsidRPr="004B565A">
        <w:rPr>
          <w:rFonts w:eastAsia="Calibri" w:cs="Calibri"/>
        </w:rPr>
        <w:t>- start bude povolen pouze</w:t>
      </w:r>
      <w:r w:rsidR="00EB15E4" w:rsidRPr="004B565A">
        <w:rPr>
          <w:rFonts w:eastAsia="Calibri" w:cs="Calibri"/>
        </w:rPr>
        <w:t xml:space="preserve"> ve vhodném sportovním oblečení.</w:t>
      </w:r>
      <w:r w:rsidRPr="004B565A">
        <w:rPr>
          <w:rFonts w:eastAsia="Calibri" w:cs="Calibri"/>
        </w:rPr>
        <w:t xml:space="preserve"> </w:t>
      </w:r>
    </w:p>
    <w:p w14:paraId="39485FA5" w14:textId="77777777" w:rsidR="008429F4" w:rsidRPr="004B565A" w:rsidRDefault="009B3A8E" w:rsidP="009B3A8E">
      <w:r w:rsidRPr="004B565A">
        <w:rPr>
          <w:rFonts w:eastAsia="Calibri" w:cs="Calibri"/>
        </w:rPr>
        <w:t>- do haly je přístup pouze po přezutí do čisté sálové obuvi k</w:t>
      </w:r>
      <w:r w:rsidRPr="004B565A">
        <w:rPr>
          <w:rFonts w:ascii="Arial" w:eastAsia="Calibri" w:hAnsi="Arial" w:cs="Arial"/>
        </w:rPr>
        <w:t> </w:t>
      </w:r>
      <w:r w:rsidRPr="004B565A">
        <w:rPr>
          <w:rFonts w:ascii="Calibri" w:eastAsia="Calibri" w:hAnsi="Calibri" w:cs="Calibri"/>
        </w:rPr>
        <w:t>dispozici je šatna (platí i pro doprovod a diváky</w:t>
      </w:r>
      <w:r w:rsidR="00EB15E4" w:rsidRPr="004B565A">
        <w:rPr>
          <w:rFonts w:ascii="Calibri" w:eastAsia="Calibri" w:hAnsi="Calibri" w:cs="Calibri"/>
        </w:rPr>
        <w:t>).</w:t>
      </w:r>
      <w:r w:rsidR="00EB15E4" w:rsidRPr="004B565A">
        <w:rPr>
          <w:rFonts w:eastAsia="Calibri" w:cs="Calibri"/>
        </w:rPr>
        <w:t xml:space="preserve"> </w:t>
      </w:r>
    </w:p>
    <w:p w14:paraId="288A0061" w14:textId="55D070C6" w:rsidR="008429F4" w:rsidRPr="004B565A" w:rsidRDefault="00F754DA">
      <w:r w:rsidRPr="004B565A">
        <w:t xml:space="preserve">- přihlášený závodník se zavazuje dodržovat veškeré hygienické předpisy a nařízení platné v době konání </w:t>
      </w:r>
      <w:r w:rsidR="003A5E06" w:rsidRPr="004B565A">
        <w:t xml:space="preserve">   </w:t>
      </w:r>
      <w:r w:rsidRPr="004B565A">
        <w:t xml:space="preserve">závodů. </w:t>
      </w:r>
    </w:p>
    <w:p w14:paraId="3B589EA4" w14:textId="60A4CD90" w:rsidR="00F754DA" w:rsidRPr="004B565A" w:rsidRDefault="00F754DA">
      <w:r w:rsidRPr="004B565A">
        <w:t>- přihlášený závodník souhlasí a bere na vědomí, že v průběhu závodu může být prováděn foto nebo video záznam, který může být zveřejňován.</w:t>
      </w:r>
    </w:p>
    <w:p w14:paraId="513D4EFF" w14:textId="417BC405" w:rsidR="008429F4" w:rsidRDefault="00EB15E4">
      <w:r w:rsidRPr="004B565A">
        <w:rPr>
          <w:rFonts w:eastAsia="Calibri" w:cs="Calibri"/>
        </w:rPr>
        <w:t xml:space="preserve">Ve Vlkoši dne </w:t>
      </w:r>
      <w:r w:rsidR="005B631C" w:rsidRPr="004B565A">
        <w:rPr>
          <w:rFonts w:eastAsia="Calibri" w:cs="Calibri"/>
        </w:rPr>
        <w:t>12</w:t>
      </w:r>
      <w:r w:rsidRPr="004B565A">
        <w:rPr>
          <w:rFonts w:eastAsia="Calibri" w:cs="Calibri"/>
        </w:rPr>
        <w:t>.</w:t>
      </w:r>
      <w:r w:rsidR="005B631C" w:rsidRPr="004B565A">
        <w:rPr>
          <w:rFonts w:eastAsia="Calibri" w:cs="Calibri"/>
        </w:rPr>
        <w:t>3</w:t>
      </w:r>
      <w:r w:rsidRPr="004B565A">
        <w:rPr>
          <w:rFonts w:eastAsia="Calibri" w:cs="Calibri"/>
        </w:rPr>
        <w:t>.20</w:t>
      </w:r>
      <w:r w:rsidR="00F754DA" w:rsidRPr="004B565A">
        <w:rPr>
          <w:rFonts w:eastAsia="Calibri" w:cs="Calibri"/>
        </w:rPr>
        <w:t>2</w:t>
      </w:r>
      <w:r w:rsidR="005B631C" w:rsidRPr="004B565A">
        <w:rPr>
          <w:rFonts w:eastAsia="Calibri" w:cs="Calibri"/>
        </w:rPr>
        <w:t>6</w:t>
      </w:r>
      <w:r w:rsidRPr="004B565A">
        <w:rPr>
          <w:rFonts w:eastAsia="Calibri" w:cs="Calibri"/>
        </w:rPr>
        <w:tab/>
      </w:r>
      <w:r w:rsidRPr="004B565A">
        <w:rPr>
          <w:rFonts w:eastAsia="Calibri" w:cs="Calibri"/>
        </w:rPr>
        <w:tab/>
      </w:r>
      <w:r w:rsidRPr="004B565A">
        <w:rPr>
          <w:rFonts w:eastAsia="Calibri" w:cs="Calibri"/>
        </w:rPr>
        <w:tab/>
      </w:r>
      <w:r w:rsidRPr="004B565A">
        <w:rPr>
          <w:rFonts w:eastAsia="Calibri" w:cs="Calibri"/>
        </w:rPr>
        <w:tab/>
      </w:r>
      <w:r w:rsidRPr="004B565A">
        <w:rPr>
          <w:rFonts w:eastAsia="Calibri" w:cs="Calibri"/>
        </w:rPr>
        <w:tab/>
        <w:t xml:space="preserve"> Za TJ Sokol </w:t>
      </w:r>
      <w:proofErr w:type="gramStart"/>
      <w:r w:rsidRPr="004B565A">
        <w:rPr>
          <w:rFonts w:eastAsia="Calibri" w:cs="Calibri"/>
        </w:rPr>
        <w:t xml:space="preserve">Vlkoš: </w:t>
      </w:r>
      <w:r w:rsidR="00333FE0" w:rsidRPr="004B565A">
        <w:rPr>
          <w:rFonts w:eastAsia="Calibri" w:cs="Calibri"/>
        </w:rPr>
        <w:t xml:space="preserve"> </w:t>
      </w:r>
      <w:r w:rsidRPr="004B565A">
        <w:rPr>
          <w:rFonts w:eastAsia="Calibri" w:cs="Calibri"/>
        </w:rPr>
        <w:t>Marek</w:t>
      </w:r>
      <w:proofErr w:type="gramEnd"/>
      <w:r w:rsidRPr="004B565A">
        <w:rPr>
          <w:rFonts w:eastAsia="Calibri" w:cs="Calibri"/>
        </w:rPr>
        <w:t xml:space="preserve"> Křižka</w:t>
      </w:r>
    </w:p>
    <w:sectPr w:rsidR="008429F4" w:rsidSect="008429F4">
      <w:pgSz w:w="11906" w:h="16838"/>
      <w:pgMar w:top="426" w:right="1274" w:bottom="993" w:left="993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9F4"/>
    <w:rsid w:val="00043D38"/>
    <w:rsid w:val="00046DE1"/>
    <w:rsid w:val="000751FE"/>
    <w:rsid w:val="000B6680"/>
    <w:rsid w:val="000E30FC"/>
    <w:rsid w:val="000F1180"/>
    <w:rsid w:val="000F5669"/>
    <w:rsid w:val="001047D4"/>
    <w:rsid w:val="00142FE7"/>
    <w:rsid w:val="0015471F"/>
    <w:rsid w:val="00165712"/>
    <w:rsid w:val="00330150"/>
    <w:rsid w:val="00333FE0"/>
    <w:rsid w:val="003734E9"/>
    <w:rsid w:val="003A5E06"/>
    <w:rsid w:val="003D50DE"/>
    <w:rsid w:val="003D6FD8"/>
    <w:rsid w:val="003D7066"/>
    <w:rsid w:val="0041077A"/>
    <w:rsid w:val="00412E32"/>
    <w:rsid w:val="00441C8E"/>
    <w:rsid w:val="00464729"/>
    <w:rsid w:val="004B411C"/>
    <w:rsid w:val="004B565A"/>
    <w:rsid w:val="004D5119"/>
    <w:rsid w:val="00533888"/>
    <w:rsid w:val="005B631C"/>
    <w:rsid w:val="0060709D"/>
    <w:rsid w:val="0067173C"/>
    <w:rsid w:val="006A2DBF"/>
    <w:rsid w:val="006B7F3D"/>
    <w:rsid w:val="00766020"/>
    <w:rsid w:val="007A0951"/>
    <w:rsid w:val="007A55CA"/>
    <w:rsid w:val="007C4BC2"/>
    <w:rsid w:val="008429F4"/>
    <w:rsid w:val="0087129C"/>
    <w:rsid w:val="008B693D"/>
    <w:rsid w:val="0090320D"/>
    <w:rsid w:val="00910357"/>
    <w:rsid w:val="00973AA6"/>
    <w:rsid w:val="009B3A8E"/>
    <w:rsid w:val="009B7CCA"/>
    <w:rsid w:val="009C1ECD"/>
    <w:rsid w:val="00A24B3E"/>
    <w:rsid w:val="00A26F69"/>
    <w:rsid w:val="00A572D5"/>
    <w:rsid w:val="00A83D5C"/>
    <w:rsid w:val="00B34834"/>
    <w:rsid w:val="00B47214"/>
    <w:rsid w:val="00B47AFD"/>
    <w:rsid w:val="00BF4C38"/>
    <w:rsid w:val="00C61092"/>
    <w:rsid w:val="00CB0BC5"/>
    <w:rsid w:val="00D45271"/>
    <w:rsid w:val="00D72FFE"/>
    <w:rsid w:val="00DB5158"/>
    <w:rsid w:val="00DF1658"/>
    <w:rsid w:val="00DF6024"/>
    <w:rsid w:val="00E347DA"/>
    <w:rsid w:val="00E75710"/>
    <w:rsid w:val="00EB15E4"/>
    <w:rsid w:val="00F10ED5"/>
    <w:rsid w:val="00F754DA"/>
    <w:rsid w:val="00F82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DC724"/>
  <w15:docId w15:val="{909C5F7C-86FE-4F5D-BD6A-0077513F2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A15BC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1">
    <w:name w:val="Nadpis 11"/>
    <w:basedOn w:val="Normln"/>
    <w:link w:val="Nadpis1Char"/>
    <w:uiPriority w:val="9"/>
    <w:qFormat/>
    <w:rsid w:val="007A15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1Char">
    <w:name w:val="Nadpis 1 Char"/>
    <w:basedOn w:val="Standardnpsmoodstavce"/>
    <w:link w:val="Nadpis11"/>
    <w:uiPriority w:val="9"/>
    <w:qFormat/>
    <w:rsid w:val="007A15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Internetovodkaz">
    <w:name w:val="Internetový odkaz"/>
    <w:basedOn w:val="Standardnpsmoodstavce"/>
    <w:uiPriority w:val="99"/>
    <w:unhideWhenUsed/>
    <w:rsid w:val="007A15BC"/>
    <w:rPr>
      <w:color w:val="0563C1" w:themeColor="hyperlink"/>
      <w:u w:val="singl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B92F82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"/>
    <w:next w:val="Zkladntext"/>
    <w:qFormat/>
    <w:rsid w:val="008429F4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rsid w:val="008429F4"/>
    <w:pPr>
      <w:spacing w:after="140" w:line="288" w:lineRule="auto"/>
    </w:pPr>
  </w:style>
  <w:style w:type="paragraph" w:styleId="Seznam">
    <w:name w:val="List"/>
    <w:basedOn w:val="Zkladntext"/>
    <w:rsid w:val="008429F4"/>
    <w:rPr>
      <w:rFonts w:cs="Lucida Sans"/>
    </w:rPr>
  </w:style>
  <w:style w:type="paragraph" w:customStyle="1" w:styleId="Titulek1">
    <w:name w:val="Titulek1"/>
    <w:basedOn w:val="Normln"/>
    <w:qFormat/>
    <w:rsid w:val="008429F4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8429F4"/>
    <w:pPr>
      <w:suppressLineNumbers/>
    </w:pPr>
    <w:rPr>
      <w:rFonts w:cs="Lucida Sans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B92F82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lukostrelba.vlkos@seznam.cz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4828B-95B6-444A-8118-09F3BF031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551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Blahynka</dc:creator>
  <cp:lastModifiedBy>Marek Křižka</cp:lastModifiedBy>
  <cp:revision>2</cp:revision>
  <cp:lastPrinted>2018-10-28T11:14:00Z</cp:lastPrinted>
  <dcterms:created xsi:type="dcterms:W3CDTF">2026-03-14T19:53:00Z</dcterms:created>
  <dcterms:modified xsi:type="dcterms:W3CDTF">2026-03-14T19:53:00Z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